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5F3F" w:rsidRPr="00E35F3F" w:rsidRDefault="00321B75" w:rsidP="00E35F3F">
      <w:pPr>
        <w:spacing w:before="100" w:beforeAutospacing="1" w:after="100" w:afterAutospacing="1" w:line="240" w:lineRule="auto"/>
        <w:ind w:left="5664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Przasnysz dnia 28</w:t>
      </w:r>
      <w:r w:rsidR="002007F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.12.2017</w:t>
      </w:r>
      <w:r w:rsidR="00E35F3F" w:rsidRPr="00E35F3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r.</w:t>
      </w:r>
    </w:p>
    <w:p w:rsidR="00F81C54" w:rsidRPr="00321B75" w:rsidRDefault="00E35F3F" w:rsidP="00321B7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E35F3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E-4321/17</w:t>
      </w:r>
    </w:p>
    <w:p w:rsidR="00A50B97" w:rsidRPr="00321B75" w:rsidRDefault="00321B75" w:rsidP="00A50B97">
      <w:pPr>
        <w:spacing w:before="100" w:beforeAutospacing="1" w:after="100" w:afterAutospacing="1" w:line="240" w:lineRule="auto"/>
        <w:ind w:left="1416" w:firstLine="708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pl-PL"/>
        </w:rPr>
        <w:t xml:space="preserve">    </w:t>
      </w:r>
      <w:r w:rsidR="00D43A7D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pl-PL"/>
        </w:rPr>
        <w:t xml:space="preserve">    </w:t>
      </w:r>
      <w:r w:rsidR="00A50B97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pl-PL"/>
        </w:rPr>
        <w:t xml:space="preserve"> </w:t>
      </w:r>
      <w:r w:rsidR="00770D1D" w:rsidRPr="00321B7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Regulamin Konkursu</w:t>
      </w:r>
    </w:p>
    <w:p w:rsidR="00220327" w:rsidRPr="00321B75" w:rsidRDefault="00321B75" w:rsidP="00A50B9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321B7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           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           </w:t>
      </w:r>
      <w:r w:rsidRPr="00321B7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 </w:t>
      </w:r>
      <w:r w:rsidR="00D43A7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       </w:t>
      </w:r>
      <w:r w:rsidR="0008704A" w:rsidRPr="00321B7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"Najpopularniejszy Dzielnicowy Roku </w:t>
      </w:r>
      <w:r w:rsidR="00A50B97" w:rsidRPr="00321B7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2017</w:t>
      </w:r>
      <w:r w:rsidR="0008704A" w:rsidRPr="00321B7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" </w:t>
      </w:r>
    </w:p>
    <w:p w:rsidR="00770D1D" w:rsidRPr="00321B75" w:rsidRDefault="00220327" w:rsidP="00321B7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321B7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                    </w:t>
      </w:r>
      <w:r w:rsidR="00321B75" w:rsidRPr="00321B7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              </w:t>
      </w:r>
      <w:r w:rsidRPr="00321B7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 </w:t>
      </w:r>
      <w:r w:rsidR="00321B7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          </w:t>
      </w:r>
      <w:r w:rsidR="00D43A7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        </w:t>
      </w:r>
      <w:r w:rsidR="00321B7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 </w:t>
      </w:r>
      <w:r w:rsidRPr="00321B7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w  KPP Przasnysz</w:t>
      </w:r>
    </w:p>
    <w:p w:rsidR="00A50B97" w:rsidRPr="00220327" w:rsidRDefault="00220327" w:rsidP="002F4864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08704A" w:rsidRPr="0022032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Postanowienia ogólne</w:t>
      </w:r>
      <w:r w:rsidR="00A50B97" w:rsidRPr="0022032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D43A7D" w:rsidRDefault="00D43A7D" w:rsidP="00087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8704A" w:rsidRDefault="0008704A" w:rsidP="00087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0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Organizatorem </w:t>
      </w:r>
      <w:r w:rsidR="00770D1D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Konkursu</w:t>
      </w:r>
      <w:r w:rsidRPr="00087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50B97">
        <w:rPr>
          <w:rFonts w:ascii="Times New Roman" w:eastAsia="Times New Roman" w:hAnsi="Times New Roman" w:cs="Times New Roman"/>
          <w:sz w:val="24"/>
          <w:szCs w:val="24"/>
          <w:lang w:eastAsia="pl-PL"/>
        </w:rPr>
        <w:t>jest 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omenda Powiatowa Policji w Przasnyszu</w:t>
      </w:r>
      <w:r w:rsidRPr="00087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8704A" w:rsidRDefault="0008704A" w:rsidP="00087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06-300 Przasnysz ul. Świerkowa 5</w:t>
      </w:r>
    </w:p>
    <w:p w:rsidR="0008704A" w:rsidRPr="0008704A" w:rsidRDefault="00770D1D" w:rsidP="00087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Czas trwania Konkursu</w:t>
      </w:r>
      <w:r w:rsidR="005F6C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ustala się na okres od 2</w:t>
      </w:r>
      <w:r w:rsidR="00087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stycznia 2018</w:t>
      </w:r>
      <w:r w:rsidR="0008704A" w:rsidRPr="00087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</w:t>
      </w:r>
      <w:r w:rsidR="0008704A">
        <w:rPr>
          <w:rFonts w:ascii="Times New Roman" w:eastAsia="Times New Roman" w:hAnsi="Times New Roman" w:cs="Times New Roman"/>
          <w:sz w:val="24"/>
          <w:szCs w:val="24"/>
          <w:lang w:eastAsia="pl-PL"/>
        </w:rPr>
        <w:t>oku</w:t>
      </w:r>
      <w:r w:rsidR="0008704A" w:rsidRPr="00087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</w:t>
      </w:r>
      <w:r w:rsidR="0008704A">
        <w:rPr>
          <w:rFonts w:ascii="Times New Roman" w:eastAsia="Times New Roman" w:hAnsi="Times New Roman" w:cs="Times New Roman"/>
          <w:sz w:val="24"/>
          <w:szCs w:val="24"/>
          <w:lang w:eastAsia="pl-PL"/>
        </w:rPr>
        <w:t>31 stycznia 2018</w:t>
      </w:r>
      <w:r w:rsidR="0008704A" w:rsidRPr="00087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08704A" w:rsidRPr="0008704A" w:rsidRDefault="0008704A" w:rsidP="00087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9525" cy="9525"/>
            <wp:effectExtent l="19050" t="0" r="9525" b="0"/>
            <wp:docPr id="7" name="Obraz 7" descr="http://emisja.contentstream.pl/aldente/stats_img.png?hash=1046e67821b03e8022e310aab2c592ce&amp;loadingTimeMilis=9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emisja.contentstream.pl/aldente/stats_img.png?hash=1046e67821b03e8022e310aab2c592ce&amp;loadingTimeMilis=933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704A" w:rsidRDefault="00770D1D" w:rsidP="00087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 Konkurs</w:t>
      </w:r>
      <w:r w:rsidR="0008704A" w:rsidRPr="00087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będzie prowadzony na obszarze</w:t>
      </w:r>
      <w:r w:rsidR="00087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całego powiatu przasnyskiego.</w:t>
      </w:r>
    </w:p>
    <w:p w:rsidR="00A50B97" w:rsidRDefault="0008704A" w:rsidP="00087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870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4. Celem plebiscytu jest :</w:t>
      </w:r>
    </w:p>
    <w:p w:rsidR="0008704A" w:rsidRDefault="0008704A" w:rsidP="00087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0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Wybór najpopularniejsz</w:t>
      </w:r>
      <w:r w:rsidR="00A50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ego </w:t>
      </w:r>
      <w:r w:rsidRPr="0008704A">
        <w:rPr>
          <w:rFonts w:ascii="Times New Roman" w:eastAsia="Times New Roman" w:hAnsi="Times New Roman" w:cs="Times New Roman"/>
          <w:sz w:val="24"/>
          <w:szCs w:val="24"/>
          <w:lang w:eastAsia="pl-PL"/>
        </w:rPr>
        <w:t>dzielnicow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="00F81C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81C54" w:rsidRPr="00087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</w:t>
      </w:r>
      <w:r w:rsidR="00F81C54">
        <w:rPr>
          <w:rFonts w:ascii="Times New Roman" w:eastAsia="Times New Roman" w:hAnsi="Times New Roman" w:cs="Times New Roman"/>
          <w:sz w:val="24"/>
          <w:szCs w:val="24"/>
          <w:lang w:eastAsia="pl-PL"/>
        </w:rPr>
        <w:t>mieszkańców powiatu przasnyskiego.</w:t>
      </w:r>
    </w:p>
    <w:p w:rsidR="00A50B97" w:rsidRDefault="0008704A" w:rsidP="00087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0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5. Nadzór merytoryczny nad prawidłowością przeprowadzenia </w:t>
      </w:r>
      <w:r w:rsidR="00770D1D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konkursu</w:t>
      </w:r>
      <w:r w:rsidRPr="00087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prowadzi powołana 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Komendanta Powiatowego Policji w Przasnyszu komisja</w:t>
      </w:r>
      <w:r w:rsidRPr="00087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składzie: </w:t>
      </w:r>
      <w:r w:rsidRPr="000870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70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Naczelnik Wydziału Prewencji KPP w Przasnyszu – kom. Michał Szpakowski</w:t>
      </w:r>
      <w:r w:rsidRPr="000870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50B9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Naczelnik Wydziału Gospodarki Komunalnej i Ochrony Środowiska Urzędu Miasta Przasnysz p. Hubert Kwiatkowski</w:t>
      </w:r>
    </w:p>
    <w:p w:rsidR="00A50B97" w:rsidRDefault="00A50B97" w:rsidP="00087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0B97" w:rsidRDefault="00A50B97" w:rsidP="00087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Kierownik Urzędu Stanu Cywilnego Urzędu Miasta i Gminy w Chorzelach p. Sylwia Drężek</w:t>
      </w:r>
    </w:p>
    <w:p w:rsidR="00A50B97" w:rsidRDefault="00A50B97" w:rsidP="00087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5F3F" w:rsidRDefault="0008704A" w:rsidP="00087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4433AA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A50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ficer </w:t>
      </w:r>
      <w:r w:rsidRPr="00087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prasowy </w:t>
      </w:r>
      <w:r w:rsidR="004433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87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Komendanta </w:t>
      </w:r>
      <w:r w:rsidR="00A50B97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Powiatowego</w:t>
      </w:r>
      <w:r w:rsidRPr="00087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Policji w </w:t>
      </w:r>
      <w:r w:rsidR="004433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Przasnyszu </w:t>
      </w:r>
      <w:proofErr w:type="spellStart"/>
      <w:r w:rsidR="004433AA" w:rsidRPr="0008704A">
        <w:rPr>
          <w:rFonts w:ascii="Times New Roman" w:eastAsia="Times New Roman" w:hAnsi="Times New Roman" w:cs="Times New Roman"/>
          <w:sz w:val="24"/>
          <w:szCs w:val="24"/>
          <w:lang w:eastAsia="pl-PL"/>
        </w:rPr>
        <w:t>asp</w:t>
      </w:r>
      <w:proofErr w:type="spellEnd"/>
      <w:r w:rsidR="004433AA" w:rsidRPr="0008704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433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szt. Krzysztof Błaszczak.</w:t>
      </w:r>
    </w:p>
    <w:p w:rsidR="00E35F3F" w:rsidRDefault="00A50B97" w:rsidP="00087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</w:t>
      </w:r>
      <w:r w:rsidR="00E35F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Media Przasnysz p. Łukasz Chrostowski</w:t>
      </w:r>
    </w:p>
    <w:p w:rsidR="00F81C54" w:rsidRDefault="00E35F3F" w:rsidP="00087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21B75" w:rsidRDefault="00E35F3F" w:rsidP="00087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6. Zadaniem komisji</w:t>
      </w:r>
      <w:r w:rsidR="0008704A" w:rsidRPr="00087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będzie sprawowanie nadzo</w:t>
      </w:r>
      <w:r w:rsidR="00770D1D">
        <w:rPr>
          <w:rFonts w:ascii="Times New Roman" w:eastAsia="Times New Roman" w:hAnsi="Times New Roman" w:cs="Times New Roman"/>
          <w:sz w:val="24"/>
          <w:szCs w:val="24"/>
          <w:lang w:eastAsia="pl-PL"/>
        </w:rPr>
        <w:t>ru nad prawidłowym przebiegiem Konkursu</w:t>
      </w:r>
      <w:r w:rsidR="0008704A" w:rsidRPr="0008704A">
        <w:rPr>
          <w:rFonts w:ascii="Times New Roman" w:eastAsia="Times New Roman" w:hAnsi="Times New Roman" w:cs="Times New Roman"/>
          <w:sz w:val="24"/>
          <w:szCs w:val="24"/>
          <w:lang w:eastAsia="pl-PL"/>
        </w:rPr>
        <w:t>, weryfikacją zgłoszeń, przestrzeganiem zasad regulaminu oraz egzekwowaniem jego postanowień i rozpatrywanie reklamacji.</w:t>
      </w:r>
    </w:p>
    <w:p w:rsidR="00F81C54" w:rsidRPr="00321B75" w:rsidRDefault="0008704A" w:rsidP="00087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0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81C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</w:t>
      </w:r>
      <w:r w:rsidR="00F81C54" w:rsidRPr="0022032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22032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Udział</w:t>
      </w:r>
    </w:p>
    <w:p w:rsidR="00F81C54" w:rsidRDefault="00770D1D" w:rsidP="00087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 Konkurs</w:t>
      </w:r>
      <w:r w:rsidR="0008704A" w:rsidRPr="00087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 charakter zamknięty. </w:t>
      </w:r>
      <w:r w:rsidR="0008704A" w:rsidRPr="000870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Kandydatami do t</w:t>
      </w:r>
      <w:r w:rsidR="00E35F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ytułu </w:t>
      </w:r>
      <w:r w:rsidR="005F6C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35F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są </w:t>
      </w:r>
      <w:r w:rsidR="005F6CB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F81C54" w:rsidRPr="00F81C54" w:rsidRDefault="00F81C54" w:rsidP="00F81C5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81C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 </w:t>
      </w:r>
      <w:r w:rsidR="00E021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5F6C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</w:t>
      </w:r>
      <w:proofErr w:type="spellStart"/>
      <w:r w:rsidRPr="00F81C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sierż.szt</w:t>
      </w:r>
      <w:proofErr w:type="spellEnd"/>
      <w:r w:rsidRPr="00F81C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Andrzej Mikulski</w:t>
      </w:r>
      <w:r w:rsidR="005F6C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2007F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–</w:t>
      </w:r>
      <w:r w:rsidR="005F6C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2007F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po. </w:t>
      </w:r>
      <w:r w:rsidR="005F6C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Dzielnicowy nr. I w Przasnyszu</w:t>
      </w:r>
    </w:p>
    <w:p w:rsidR="00F81C54" w:rsidRPr="00F81C54" w:rsidRDefault="005F6CBE" w:rsidP="00E021A3">
      <w:pPr>
        <w:spacing w:before="100" w:beforeAutospacing="1" w:after="100" w:afterAutospacing="1" w:line="240" w:lineRule="auto"/>
        <w:ind w:firstLine="708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</w:t>
      </w:r>
      <w:r w:rsidR="00F81C54" w:rsidRPr="00F81C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mł. </w:t>
      </w:r>
      <w:proofErr w:type="spellStart"/>
      <w:r w:rsidR="00F81C54" w:rsidRPr="00F81C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asp</w:t>
      </w:r>
      <w:proofErr w:type="spellEnd"/>
      <w:r w:rsidR="00F81C54" w:rsidRPr="00F81C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Artur Długokęcki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- Dzielnicowy nr. II w Przasnyszu</w:t>
      </w:r>
    </w:p>
    <w:p w:rsidR="00F81C54" w:rsidRPr="00F81C54" w:rsidRDefault="005F6CBE" w:rsidP="00E021A3">
      <w:pPr>
        <w:spacing w:before="100" w:beforeAutospacing="1" w:after="100" w:afterAutospacing="1" w:line="240" w:lineRule="auto"/>
        <w:ind w:firstLine="708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</w:t>
      </w:r>
      <w:r w:rsidR="00F81C54" w:rsidRPr="00F81C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mł. </w:t>
      </w:r>
      <w:proofErr w:type="spellStart"/>
      <w:r w:rsidR="00F81C54" w:rsidRPr="00F81C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asp</w:t>
      </w:r>
      <w:proofErr w:type="spellEnd"/>
      <w:r w:rsidR="00F81C54" w:rsidRPr="00F81C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Wojciech Olsztyn</w:t>
      </w:r>
      <w:r w:rsidRPr="005F6C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 Dzielnicowy nr. III  w Przasnyszu</w:t>
      </w:r>
    </w:p>
    <w:p w:rsidR="00F81C54" w:rsidRPr="00F81C54" w:rsidRDefault="005F6CBE" w:rsidP="00E021A3">
      <w:pPr>
        <w:spacing w:before="100" w:beforeAutospacing="1" w:after="100" w:afterAutospacing="1" w:line="240" w:lineRule="auto"/>
        <w:ind w:firstLine="708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</w:t>
      </w:r>
      <w:r w:rsidR="00F81C54" w:rsidRPr="00F81C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sierż. Robert Wierzbicki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–  Dzielnicowy Gminy Przasnysz</w:t>
      </w:r>
    </w:p>
    <w:p w:rsidR="00F81C54" w:rsidRPr="00F81C54" w:rsidRDefault="005F6CBE" w:rsidP="00E021A3">
      <w:pPr>
        <w:spacing w:before="100" w:beforeAutospacing="1" w:after="100" w:afterAutospacing="1" w:line="240" w:lineRule="auto"/>
        <w:ind w:firstLine="708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</w:t>
      </w:r>
      <w:r w:rsidR="00F81C54" w:rsidRPr="00F81C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mł. </w:t>
      </w:r>
      <w:proofErr w:type="spellStart"/>
      <w:r w:rsidR="00F81C54" w:rsidRPr="00F81C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asp</w:t>
      </w:r>
      <w:proofErr w:type="spellEnd"/>
      <w:r w:rsidR="00F81C54" w:rsidRPr="00F81C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Łukasz </w:t>
      </w:r>
      <w:proofErr w:type="spellStart"/>
      <w:r w:rsidR="00F81C54" w:rsidRPr="00F81C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Heliński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– Dzielnicowy Gminy Krasne</w:t>
      </w:r>
    </w:p>
    <w:p w:rsidR="00F81C54" w:rsidRPr="00F81C54" w:rsidRDefault="005F6CBE" w:rsidP="00E021A3">
      <w:pPr>
        <w:spacing w:before="100" w:beforeAutospacing="1" w:after="100" w:afterAutospacing="1" w:line="240" w:lineRule="auto"/>
        <w:ind w:firstLine="708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</w:t>
      </w:r>
      <w:r w:rsidR="00F81C54" w:rsidRPr="00F81C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mł. </w:t>
      </w:r>
      <w:proofErr w:type="spellStart"/>
      <w:r w:rsidR="00F81C54" w:rsidRPr="00F81C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asp</w:t>
      </w:r>
      <w:proofErr w:type="spellEnd"/>
      <w:r w:rsidR="00F81C54" w:rsidRPr="00F81C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Krzysztof Majewski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– Dzielnicowy Gminy Jednorożec</w:t>
      </w:r>
    </w:p>
    <w:p w:rsidR="00F81C54" w:rsidRPr="00F81C54" w:rsidRDefault="005F6CBE" w:rsidP="00E021A3">
      <w:pPr>
        <w:spacing w:before="100" w:beforeAutospacing="1" w:after="100" w:afterAutospacing="1" w:line="240" w:lineRule="auto"/>
        <w:ind w:firstLine="708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</w:t>
      </w:r>
      <w:r w:rsidR="00F81C54" w:rsidRPr="00F81C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mł. </w:t>
      </w:r>
      <w:proofErr w:type="spellStart"/>
      <w:r w:rsidR="00F81C54" w:rsidRPr="00F81C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asp</w:t>
      </w:r>
      <w:proofErr w:type="spellEnd"/>
      <w:r w:rsidR="00F81C54" w:rsidRPr="00F81C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Dariusz Piotrowski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– Dzielnicowy Gminy Krzynowłoga Mała</w:t>
      </w:r>
    </w:p>
    <w:p w:rsidR="00F81C54" w:rsidRPr="00F81C54" w:rsidRDefault="005F6CBE" w:rsidP="00E021A3">
      <w:pPr>
        <w:spacing w:before="100" w:beforeAutospacing="1" w:after="100" w:afterAutospacing="1" w:line="240" w:lineRule="auto"/>
        <w:ind w:firstLine="708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</w:t>
      </w:r>
      <w:proofErr w:type="spellStart"/>
      <w:r w:rsidR="00F81C54" w:rsidRPr="00F81C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asp</w:t>
      </w:r>
      <w:proofErr w:type="spellEnd"/>
      <w:r w:rsidR="00F81C54" w:rsidRPr="00F81C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Paweł Rykowski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-  Dzielnicowy Miasta i Gminy Chorzele </w:t>
      </w:r>
    </w:p>
    <w:p w:rsidR="00F81C54" w:rsidRPr="00F81C54" w:rsidRDefault="005F6CBE" w:rsidP="00E021A3">
      <w:pPr>
        <w:spacing w:before="100" w:beforeAutospacing="1" w:after="100" w:afterAutospacing="1" w:line="240" w:lineRule="auto"/>
        <w:ind w:firstLine="708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</w:t>
      </w:r>
      <w:proofErr w:type="spellStart"/>
      <w:r w:rsidR="00F81C54" w:rsidRPr="00F81C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sierż.szt</w:t>
      </w:r>
      <w:proofErr w:type="spellEnd"/>
      <w:r w:rsidR="00F81C54" w:rsidRPr="00F81C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Marcin Tański</w:t>
      </w:r>
      <w:r w:rsidRPr="005F6C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 Dzielnicowy Miasta i Gminy Chorzele</w:t>
      </w:r>
    </w:p>
    <w:p w:rsidR="00D43A7D" w:rsidRDefault="005F6CBE" w:rsidP="00D43A7D">
      <w:pPr>
        <w:spacing w:before="100" w:beforeAutospacing="1" w:after="100" w:afterAutospacing="1" w:line="240" w:lineRule="auto"/>
        <w:ind w:firstLine="708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</w:t>
      </w:r>
      <w:proofErr w:type="spellStart"/>
      <w:r w:rsidR="00F81C54" w:rsidRPr="00F81C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sierż.szt</w:t>
      </w:r>
      <w:proofErr w:type="spellEnd"/>
      <w:r w:rsidR="00F81C54" w:rsidRPr="00F81C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Jacek Karczewski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– Dzielnicowy Gminy Czernice Borowe</w:t>
      </w:r>
    </w:p>
    <w:p w:rsidR="008572A2" w:rsidRDefault="00E35F3F" w:rsidP="00D43A7D">
      <w:pPr>
        <w:spacing w:before="100" w:beforeAutospacing="1" w:after="100" w:afterAutospacing="1" w:line="240" w:lineRule="auto"/>
        <w:ind w:firstLine="708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3. </w:t>
      </w:r>
      <w:r w:rsidR="00770D1D">
        <w:rPr>
          <w:rFonts w:ascii="Times New Roman" w:eastAsia="Times New Roman" w:hAnsi="Times New Roman" w:cs="Times New Roman"/>
          <w:sz w:val="24"/>
          <w:szCs w:val="24"/>
          <w:lang w:eastAsia="pl-PL"/>
        </w:rPr>
        <w:t>Kapituła konkursowa</w:t>
      </w:r>
      <w:r w:rsidR="0008704A" w:rsidRPr="00087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podejmować decyzję o wykluczeniu kandydatów nie spełniających wymogów regulaminu lub z innych przyczyn wynikających z przepisów i norm społecznych w trakcie </w:t>
      </w:r>
      <w:r w:rsidR="00770D1D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konkursu</w:t>
      </w:r>
      <w:r w:rsidR="0008704A" w:rsidRPr="00087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Przedstawiciele Policji będący członkami Kapituły mogą podejmować decyzję o wykluczeniu z </w:t>
      </w:r>
      <w:r w:rsidR="00770D1D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konkursu</w:t>
      </w:r>
      <w:r w:rsidR="0008704A" w:rsidRPr="00087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dzielnicowych, biorąc pod uwagę ocenę dotychczasowej służby funkcjonariusza. Decyzja jest ostateczna leżąca w gestii kapituły.</w:t>
      </w:r>
      <w:r w:rsidR="0008704A" w:rsidRPr="000870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8704A" w:rsidRPr="000870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8704A" w:rsidRPr="000870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572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</w:t>
      </w:r>
      <w:r w:rsidR="0008704A" w:rsidRPr="0022032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Głosowanie</w:t>
      </w:r>
    </w:p>
    <w:p w:rsidR="008572A2" w:rsidRDefault="0008704A" w:rsidP="00087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0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Głosowanie w </w:t>
      </w:r>
      <w:r w:rsidR="00770D1D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Konkursie</w:t>
      </w:r>
      <w:r w:rsidRPr="00087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odbywa się</w:t>
      </w:r>
      <w:r w:rsidR="008572A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8572A2" w:rsidRDefault="008572A2" w:rsidP="00087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0327" w:rsidRDefault="008572A2" w:rsidP="00087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08704A" w:rsidRPr="00087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pośrednictwem </w:t>
      </w:r>
      <w:r w:rsidR="00E35F3F">
        <w:rPr>
          <w:rFonts w:ascii="Times New Roman" w:eastAsia="Times New Roman" w:hAnsi="Times New Roman" w:cs="Times New Roman"/>
          <w:sz w:val="24"/>
          <w:szCs w:val="24"/>
          <w:lang w:eastAsia="pl-PL"/>
        </w:rPr>
        <w:t>karty ankietowej stanowiącej załącznik nr 1</w:t>
      </w:r>
      <w:r w:rsidR="004433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niniejszego regulaminu</w:t>
      </w:r>
      <w:r w:rsidR="007629F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7629F5" w:rsidRDefault="007629F5" w:rsidP="00087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D059C" w:rsidRDefault="007629F5" w:rsidP="00087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 </w:t>
      </w:r>
      <w:r w:rsidR="004D059C">
        <w:rPr>
          <w:rFonts w:ascii="Times New Roman" w:eastAsia="Times New Roman" w:hAnsi="Times New Roman" w:cs="Times New Roman"/>
          <w:sz w:val="24"/>
          <w:szCs w:val="24"/>
          <w:lang w:eastAsia="pl-PL"/>
        </w:rPr>
        <w:t>prawidłowo wypełniona ankieta winna posiadać imię i nazwisko dzielnicowego, jednostkę policji oraz pisemne uzasadnienie wyboru,</w:t>
      </w:r>
    </w:p>
    <w:p w:rsidR="002B264C" w:rsidRDefault="002B264C" w:rsidP="00087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6CBE" w:rsidRDefault="002B264C" w:rsidP="00087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2203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karty ankietowe </w:t>
      </w:r>
      <w:r w:rsidR="004433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zakończonym głosowaniu należy dostarczyć do Komendy Powiatowej Policji w Przasnyszu w nieprzekraczalnym terminie do dnia 7 lutego 2018 roku.</w:t>
      </w:r>
      <w:r w:rsidR="0008704A" w:rsidRPr="000870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21B75" w:rsidRDefault="00321B75" w:rsidP="00087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72A2" w:rsidRPr="00220327" w:rsidRDefault="0008704A" w:rsidP="000870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2032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8572A2" w:rsidRPr="0022032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</w:t>
      </w:r>
      <w:r w:rsidR="002F4864" w:rsidRPr="0022032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 w:rsidR="008572A2" w:rsidRPr="0022032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</w:t>
      </w:r>
      <w:r w:rsidR="00B67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</w:t>
      </w:r>
      <w:r w:rsidRPr="0022032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Ogłoszenie wyników </w:t>
      </w:r>
    </w:p>
    <w:p w:rsidR="004433AA" w:rsidRDefault="004433AA" w:rsidP="00087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0327" w:rsidRPr="00220327" w:rsidRDefault="00220327" w:rsidP="00220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2203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dniu </w:t>
      </w:r>
      <w:r w:rsidR="004433AA" w:rsidRPr="002203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 lutego 2018 roku </w:t>
      </w:r>
      <w:r w:rsidRPr="002203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godz. 11.00 </w:t>
      </w:r>
      <w:r w:rsidR="004433AA" w:rsidRPr="00220327">
        <w:rPr>
          <w:rFonts w:ascii="Times New Roman" w:eastAsia="Times New Roman" w:hAnsi="Times New Roman" w:cs="Times New Roman"/>
          <w:sz w:val="24"/>
          <w:szCs w:val="24"/>
          <w:lang w:eastAsia="pl-PL"/>
        </w:rPr>
        <w:t>w siedzibie KPP w Przasnyszu</w:t>
      </w:r>
      <w:r w:rsidRPr="002203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zostaną przez </w:t>
      </w:r>
    </w:p>
    <w:p w:rsidR="004433AA" w:rsidRPr="00220327" w:rsidRDefault="00220327" w:rsidP="0022032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komisję </w:t>
      </w:r>
      <w:r w:rsidRPr="00220327">
        <w:rPr>
          <w:rFonts w:ascii="Times New Roman" w:eastAsia="Times New Roman" w:hAnsi="Times New Roman" w:cs="Times New Roman"/>
          <w:sz w:val="24"/>
          <w:szCs w:val="24"/>
          <w:lang w:eastAsia="pl-PL"/>
        </w:rPr>
        <w:t>podliczone wszystkie głosy</w:t>
      </w:r>
      <w:r w:rsidR="004433AA" w:rsidRPr="0022032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572A2" w:rsidRDefault="004433AA" w:rsidP="00087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</w:t>
      </w:r>
      <w:r w:rsidR="0008704A" w:rsidRPr="0008704A">
        <w:rPr>
          <w:rFonts w:ascii="Times New Roman" w:eastAsia="Times New Roman" w:hAnsi="Times New Roman" w:cs="Times New Roman"/>
          <w:sz w:val="24"/>
          <w:szCs w:val="24"/>
          <w:lang w:eastAsia="pl-PL"/>
        </w:rPr>
        <w:t>. Laureat</w:t>
      </w:r>
      <w:r w:rsidR="00220327">
        <w:rPr>
          <w:rFonts w:ascii="Times New Roman" w:eastAsia="Times New Roman" w:hAnsi="Times New Roman" w:cs="Times New Roman"/>
          <w:sz w:val="24"/>
          <w:szCs w:val="24"/>
          <w:lang w:eastAsia="pl-PL"/>
        </w:rPr>
        <w:t>em</w:t>
      </w:r>
      <w:r w:rsidR="0008704A" w:rsidRPr="00087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70D1D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konkursu</w:t>
      </w:r>
      <w:r w:rsidR="0008704A" w:rsidRPr="00087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zostan</w:t>
      </w:r>
      <w:r w:rsidR="008572A2">
        <w:rPr>
          <w:rFonts w:ascii="Times New Roman" w:eastAsia="Times New Roman" w:hAnsi="Times New Roman" w:cs="Times New Roman"/>
          <w:sz w:val="24"/>
          <w:szCs w:val="24"/>
          <w:lang w:eastAsia="pl-PL"/>
        </w:rPr>
        <w:t>ie dzielnicowy</w:t>
      </w:r>
      <w:r w:rsidR="0008704A" w:rsidRPr="0008704A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</w:t>
      </w:r>
      <w:r w:rsidR="008572A2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08704A" w:rsidRPr="00087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uzyska największą liczbę </w:t>
      </w:r>
      <w:r w:rsidR="002F031B">
        <w:rPr>
          <w:rFonts w:ascii="Times New Roman" w:eastAsia="Times New Roman" w:hAnsi="Times New Roman" w:cs="Times New Roman"/>
          <w:sz w:val="24"/>
          <w:szCs w:val="24"/>
          <w:lang w:eastAsia="pl-PL"/>
        </w:rPr>
        <w:t>prawidłowo wypełnionych ankiet.</w:t>
      </w:r>
      <w:r w:rsidR="0008704A" w:rsidRPr="000870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B264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>3</w:t>
      </w:r>
      <w:r w:rsidR="0008704A" w:rsidRPr="0008704A">
        <w:rPr>
          <w:rFonts w:ascii="Times New Roman" w:eastAsia="Times New Roman" w:hAnsi="Times New Roman" w:cs="Times New Roman"/>
          <w:sz w:val="24"/>
          <w:szCs w:val="24"/>
          <w:lang w:eastAsia="pl-PL"/>
        </w:rPr>
        <w:t>. W</w:t>
      </w:r>
      <w:r w:rsidR="002F48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yniki </w:t>
      </w:r>
      <w:r w:rsidR="00770D1D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konkursu</w:t>
      </w:r>
      <w:r w:rsidR="002F48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opublikujemy na stronie internetowej KPP Przasnysz oraz w mediach</w:t>
      </w:r>
      <w:r w:rsidR="002203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</w:t>
      </w:r>
      <w:r w:rsidR="002F4864">
        <w:rPr>
          <w:rFonts w:ascii="Times New Roman" w:eastAsia="Times New Roman" w:hAnsi="Times New Roman" w:cs="Times New Roman"/>
          <w:sz w:val="24"/>
          <w:szCs w:val="24"/>
          <w:lang w:eastAsia="pl-PL"/>
        </w:rPr>
        <w:t>okalnych.</w:t>
      </w:r>
    </w:p>
    <w:p w:rsidR="008572A2" w:rsidRDefault="0008704A" w:rsidP="008572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0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572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</w:t>
      </w:r>
      <w:r w:rsidRPr="0022032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Ochrona danych osobowych</w:t>
      </w:r>
    </w:p>
    <w:p w:rsidR="008572A2" w:rsidRDefault="00770D1D" w:rsidP="008572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 Dane osobowe uczestników konkursu</w:t>
      </w:r>
      <w:r w:rsidR="0008704A" w:rsidRPr="00087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będą przetwarzane przez Organizatora wyłącznie w celu i zakresie niezbędnym </w:t>
      </w:r>
      <w:r w:rsidR="00B67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przeprowadzenia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konkursu</w:t>
      </w:r>
      <w:r w:rsidR="00B6709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572A2" w:rsidRDefault="0008704A" w:rsidP="008572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0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Organizator będzie przechowywał dane osobowe w sposób zgodny z obowiązującymi przepisami, w tym w szczególności zabezpieczą je przed udostępnieniem osobom nieupoważnionym, zabraniem przez osobę nieuprawnioną, przetwarzaniem z naruszeniem ustawy oraz zmianą, utratą, uszkodzeniem lub zniszczeniem.</w:t>
      </w:r>
    </w:p>
    <w:p w:rsidR="00220327" w:rsidRDefault="0008704A" w:rsidP="008572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0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81C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</w:t>
      </w:r>
      <w:r w:rsidRPr="0022032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Postanowienia końcowe</w:t>
      </w:r>
    </w:p>
    <w:p w:rsidR="0008704A" w:rsidRPr="0008704A" w:rsidRDefault="0008704A" w:rsidP="0020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0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Niniejszy Regulamin jest jedynym dokumentem określającym zasady </w:t>
      </w:r>
      <w:r w:rsidR="00770D1D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Konkursu</w:t>
      </w:r>
      <w:r w:rsidRPr="00087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Udział w </w:t>
      </w:r>
      <w:r w:rsidR="00770D1D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konkursie</w:t>
      </w:r>
      <w:r w:rsidRPr="00087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jednoznaczny z akceptacją niniejszego regulaminu.</w:t>
      </w:r>
      <w:r w:rsidRPr="000870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Organizatorowi przysługuje wyłączne prawo do wyłonienia zdobywców nagród w oparciu o zasady określone w niniejszym Regulaminie.</w:t>
      </w:r>
      <w:r w:rsidRPr="000870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3. Organizator nie ponosi odpowiedzialności za: </w:t>
      </w:r>
      <w:r w:rsidRPr="000870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problemy w funkcjonowaniu </w:t>
      </w:r>
      <w:r w:rsidR="00770D1D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konkursu</w:t>
      </w:r>
      <w:r w:rsidRPr="0008704A">
        <w:rPr>
          <w:rFonts w:ascii="Times New Roman" w:eastAsia="Times New Roman" w:hAnsi="Times New Roman" w:cs="Times New Roman"/>
          <w:sz w:val="24"/>
          <w:szCs w:val="24"/>
          <w:lang w:eastAsia="pl-PL"/>
        </w:rPr>
        <w:t>, jeżeli nastąpiły one wskutek zdarzeń, których Organizator przy zachowaniu należytej staranności nie był w stanie przewidzieć, lub którym nie mógł zapobiec, w szczególności w przypadku problemów związanych ze zdarzeniami losowymi o charakterze siły wyżs</w:t>
      </w:r>
      <w:r w:rsidR="00770D1D">
        <w:rPr>
          <w:rFonts w:ascii="Times New Roman" w:eastAsia="Times New Roman" w:hAnsi="Times New Roman" w:cs="Times New Roman"/>
          <w:sz w:val="24"/>
          <w:szCs w:val="24"/>
          <w:lang w:eastAsia="pl-PL"/>
        </w:rPr>
        <w:t>zej</w:t>
      </w:r>
      <w:r w:rsidR="002F031B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770D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przerwy w funkcjonowaniu Konkursu</w:t>
      </w:r>
      <w:r w:rsidRPr="00087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zaistniałe z przyczyn niezależnych od O</w:t>
      </w:r>
      <w:r w:rsidR="00770D1D">
        <w:rPr>
          <w:rFonts w:ascii="Times New Roman" w:eastAsia="Times New Roman" w:hAnsi="Times New Roman" w:cs="Times New Roman"/>
          <w:sz w:val="24"/>
          <w:szCs w:val="24"/>
          <w:lang w:eastAsia="pl-PL"/>
        </w:rPr>
        <w:t>rganizatora</w:t>
      </w:r>
      <w:r w:rsidR="00770D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udział w Konkursie</w:t>
      </w:r>
      <w:r w:rsidRPr="00087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niezgodnie z postanowieniami niniejszego Regulaminu i szkody tym spowodowane.</w:t>
      </w:r>
      <w:r w:rsidRPr="000870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4. Ewentualne reklamacje uczestników </w:t>
      </w:r>
      <w:r w:rsidR="00770D1D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Konkursu</w:t>
      </w:r>
      <w:r w:rsidRPr="00087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będą przyjmowane najpóźniej </w:t>
      </w:r>
      <w:hyperlink r:id="rId7" w:anchor="utm_medium=alz&amp;utm_source=gs24.pl&amp;utm_campaign=artykul" w:tgtFrame="_blank" w:history="1">
        <w:r w:rsidRPr="000870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7 dni</w:t>
        </w:r>
      </w:hyperlink>
      <w:r w:rsidRPr="00087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dnia opublikowania wyników głosowania, wyłącznie w trybie korespondencji pisemnej, skie</w:t>
      </w:r>
      <w:r w:rsidR="008572A2">
        <w:rPr>
          <w:rFonts w:ascii="Times New Roman" w:eastAsia="Times New Roman" w:hAnsi="Times New Roman" w:cs="Times New Roman"/>
          <w:sz w:val="24"/>
          <w:szCs w:val="24"/>
          <w:lang w:eastAsia="pl-PL"/>
        </w:rPr>
        <w:t>rowanej na adres: KPP w Przasnyszu , 06-300 Przasnysz ul. Świerkowa 5.</w:t>
      </w:r>
      <w:r w:rsidRPr="00087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870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5. O terminie złożenia reklamacji decyduje data stempla pocztowego. Reklamacje zgłoszone po upływie ww. terminu nie będą rozpatrywane. Reklamacje będą rozpatrywa</w:t>
      </w:r>
      <w:r w:rsidR="00770D1D">
        <w:rPr>
          <w:rFonts w:ascii="Times New Roman" w:eastAsia="Times New Roman" w:hAnsi="Times New Roman" w:cs="Times New Roman"/>
          <w:sz w:val="24"/>
          <w:szCs w:val="24"/>
          <w:lang w:eastAsia="pl-PL"/>
        </w:rPr>
        <w:t>ne przez Organizatora Konkursu</w:t>
      </w:r>
      <w:r w:rsidRPr="00087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21 dni od daty ich otrzymania.</w:t>
      </w:r>
      <w:r w:rsidRPr="000870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6. Spory odnoszące się i wynikające z </w:t>
      </w:r>
      <w:r w:rsidR="00770D1D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Konkursu</w:t>
      </w:r>
      <w:r w:rsidRPr="00087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będą rozwiązywane przez Organizatora </w:t>
      </w:r>
      <w:r w:rsidR="00770D1D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Konkursu</w:t>
      </w:r>
      <w:r w:rsidRPr="0008704A">
        <w:rPr>
          <w:rFonts w:ascii="Times New Roman" w:eastAsia="Times New Roman" w:hAnsi="Times New Roman" w:cs="Times New Roman"/>
          <w:sz w:val="24"/>
          <w:szCs w:val="24"/>
          <w:lang w:eastAsia="pl-PL"/>
        </w:rPr>
        <w:t>. Wszelkie decyzje Organizatora będą wiążące i ostateczne.</w:t>
      </w:r>
      <w:r w:rsidRPr="000870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7. Organizator jest uprawniony do zmiany postanowień niniejszego Regulaminu, o ile nie wpłynie to na pogorszenie warunków uczestnictwa w </w:t>
      </w:r>
      <w:r w:rsidR="00770D1D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Konkursie</w:t>
      </w:r>
      <w:r w:rsidRPr="0008704A">
        <w:rPr>
          <w:rFonts w:ascii="Times New Roman" w:eastAsia="Times New Roman" w:hAnsi="Times New Roman" w:cs="Times New Roman"/>
          <w:sz w:val="24"/>
          <w:szCs w:val="24"/>
          <w:lang w:eastAsia="pl-PL"/>
        </w:rPr>
        <w:t>. Dotyczy to w szczególności zmian poszczególnych czynności konkursowy</w:t>
      </w:r>
      <w:r w:rsidR="00770D1D">
        <w:rPr>
          <w:rFonts w:ascii="Times New Roman" w:eastAsia="Times New Roman" w:hAnsi="Times New Roman" w:cs="Times New Roman"/>
          <w:sz w:val="24"/>
          <w:szCs w:val="24"/>
          <w:lang w:eastAsia="pl-PL"/>
        </w:rPr>
        <w:t>ch oraz specyfikacji nagród.</w:t>
      </w:r>
      <w:r w:rsidR="00770D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8.</w:t>
      </w:r>
      <w:r w:rsidRPr="00087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Organizator będzie przechowywał dane osobowe w sposób zgodny z obowiązującymi przepisami, w tym w szczególności zabezpieczy je przed udostępnieniem osobom nieupoważnionym, zabraniem przez osobę nieuprawnioną, przetwarzaniem z naruszeniem ustawy oraz zmianą, utratą, uszk</w:t>
      </w:r>
      <w:r w:rsidR="00770D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odzeniem lub zniszczeniem. </w:t>
      </w:r>
      <w:r w:rsidR="00770D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9</w:t>
      </w:r>
      <w:r w:rsidR="00F81C5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087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Organizator ustanawia adres korespondencyjny związany z zapytaniami dotyczącymi </w:t>
      </w:r>
      <w:r w:rsidR="00770D1D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Konkursu</w:t>
      </w:r>
      <w:r w:rsidRPr="00087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575C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Komenda Powiatowa Policji w Przasnyszu ul. Świerkowa 5, 06-300 Przasnysz. </w:t>
      </w:r>
    </w:p>
    <w:p w:rsidR="000354FE" w:rsidRDefault="000354FE"/>
    <w:p w:rsidR="000354FE" w:rsidRDefault="000354FE">
      <w:r>
        <w:t>Załącznik nr 1</w:t>
      </w:r>
    </w:p>
    <w:sectPr w:rsidR="000354FE" w:rsidSect="00FC3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D56D8"/>
    <w:multiLevelType w:val="hybridMultilevel"/>
    <w:tmpl w:val="F32A29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06602"/>
    <w:multiLevelType w:val="hybridMultilevel"/>
    <w:tmpl w:val="CE96EA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C5195"/>
    <w:multiLevelType w:val="multilevel"/>
    <w:tmpl w:val="7BF61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935CCD"/>
    <w:multiLevelType w:val="multilevel"/>
    <w:tmpl w:val="C4D00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04A"/>
    <w:rsid w:val="000354FE"/>
    <w:rsid w:val="0008704A"/>
    <w:rsid w:val="002007FA"/>
    <w:rsid w:val="00220327"/>
    <w:rsid w:val="002B264C"/>
    <w:rsid w:val="002F031B"/>
    <w:rsid w:val="002F4864"/>
    <w:rsid w:val="00321B75"/>
    <w:rsid w:val="004433AA"/>
    <w:rsid w:val="004D059C"/>
    <w:rsid w:val="00575CDC"/>
    <w:rsid w:val="005F6CBE"/>
    <w:rsid w:val="005F6EDF"/>
    <w:rsid w:val="007629F5"/>
    <w:rsid w:val="00770D1D"/>
    <w:rsid w:val="007E1DE4"/>
    <w:rsid w:val="008444B2"/>
    <w:rsid w:val="008572A2"/>
    <w:rsid w:val="00881EA9"/>
    <w:rsid w:val="00985D31"/>
    <w:rsid w:val="00A50B97"/>
    <w:rsid w:val="00A775DA"/>
    <w:rsid w:val="00AD4083"/>
    <w:rsid w:val="00B6709D"/>
    <w:rsid w:val="00C371C3"/>
    <w:rsid w:val="00D34BE9"/>
    <w:rsid w:val="00D43A7D"/>
    <w:rsid w:val="00D978CD"/>
    <w:rsid w:val="00E021A3"/>
    <w:rsid w:val="00E35F3F"/>
    <w:rsid w:val="00E9213A"/>
    <w:rsid w:val="00F07CFB"/>
    <w:rsid w:val="00F81C54"/>
    <w:rsid w:val="00FC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4B91C0-C8E5-424B-A8E6-4A7545ABA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3E2E"/>
  </w:style>
  <w:style w:type="paragraph" w:styleId="Nagwek1">
    <w:name w:val="heading 1"/>
    <w:basedOn w:val="Normalny"/>
    <w:link w:val="Nagwek1Znak"/>
    <w:uiPriority w:val="9"/>
    <w:qFormat/>
    <w:rsid w:val="000870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0870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704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8704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aktualizacja">
    <w:name w:val="aktualizacja"/>
    <w:basedOn w:val="Normalny"/>
    <w:rsid w:val="00087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rodlo">
    <w:name w:val="zrodlo"/>
    <w:basedOn w:val="Normalny"/>
    <w:rsid w:val="00087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08704A"/>
    <w:rPr>
      <w:color w:val="0000FF"/>
      <w:u w:val="single"/>
    </w:rPr>
  </w:style>
  <w:style w:type="character" w:customStyle="1" w:styleId="mark">
    <w:name w:val="mark"/>
    <w:basedOn w:val="Domylnaczcionkaakapitu"/>
    <w:rsid w:val="0008704A"/>
  </w:style>
  <w:style w:type="paragraph" w:styleId="Tekstdymka">
    <w:name w:val="Balloon Text"/>
    <w:basedOn w:val="Normalny"/>
    <w:link w:val="TekstdymkaZnak"/>
    <w:uiPriority w:val="99"/>
    <w:semiHidden/>
    <w:unhideWhenUsed/>
    <w:rsid w:val="00087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04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433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1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3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2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56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3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96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34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957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49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aca.gratka.pl/zdunska-wol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150B0F-B6AE-40D5-8789-509A1624D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912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KWP Radom</dc:creator>
  <cp:keywords/>
  <dc:description/>
  <cp:lastModifiedBy>Krzysztof Nizielsk</cp:lastModifiedBy>
  <cp:revision>2</cp:revision>
  <cp:lastPrinted>2017-12-29T08:36:00Z</cp:lastPrinted>
  <dcterms:created xsi:type="dcterms:W3CDTF">2018-01-02T11:26:00Z</dcterms:created>
  <dcterms:modified xsi:type="dcterms:W3CDTF">2018-01-02T11:26:00Z</dcterms:modified>
</cp:coreProperties>
</file>